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88DB2" w14:textId="01184CDD" w:rsidR="001C6DD8" w:rsidRDefault="3C2410D8" w:rsidP="3C2410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6DD8">
        <w:rPr>
          <w:rFonts w:ascii="Times New Roman" w:hAnsi="Times New Roman" w:cs="Times New Roman"/>
          <w:b/>
          <w:bCs/>
          <w:sz w:val="24"/>
          <w:szCs w:val="24"/>
        </w:rPr>
        <w:t>Перечень оборудования ,</w:t>
      </w:r>
      <w:r w:rsidR="00FF69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C6DD8">
        <w:rPr>
          <w:rFonts w:ascii="Times New Roman" w:hAnsi="Times New Roman" w:cs="Times New Roman"/>
          <w:b/>
          <w:bCs/>
          <w:sz w:val="24"/>
          <w:szCs w:val="24"/>
        </w:rPr>
        <w:t>расходных  материалов, средств обучения</w:t>
      </w:r>
      <w:r w:rsidR="001C6D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C6DD8">
        <w:rPr>
          <w:rFonts w:ascii="Times New Roman" w:hAnsi="Times New Roman" w:cs="Times New Roman"/>
          <w:b/>
          <w:bCs/>
          <w:sz w:val="24"/>
          <w:szCs w:val="24"/>
        </w:rPr>
        <w:t xml:space="preserve">и воспитания для центра естественно- научной и технологической направленности </w:t>
      </w:r>
    </w:p>
    <w:p w14:paraId="501817AE" w14:textId="7D013E86" w:rsidR="00A066A5" w:rsidRPr="001C6DD8" w:rsidRDefault="3C2410D8" w:rsidP="3C2410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6DD8">
        <w:rPr>
          <w:rFonts w:ascii="Times New Roman" w:hAnsi="Times New Roman" w:cs="Times New Roman"/>
          <w:b/>
          <w:bCs/>
          <w:sz w:val="24"/>
          <w:szCs w:val="24"/>
        </w:rPr>
        <w:t>“Точка роста”</w:t>
      </w:r>
    </w:p>
    <w:p w14:paraId="6A035DC8" w14:textId="31E30193" w:rsidR="3C2410D8" w:rsidRPr="001C6DD8" w:rsidRDefault="3C2410D8" w:rsidP="3C2410D8">
      <w:pPr>
        <w:jc w:val="center"/>
        <w:rPr>
          <w:rFonts w:ascii="Times New Roman" w:hAnsi="Times New Roman" w:cs="Times New Roman"/>
          <w:sz w:val="24"/>
          <w:szCs w:val="24"/>
        </w:rPr>
      </w:pPr>
      <w:r w:rsidRPr="001C6DD8">
        <w:rPr>
          <w:rFonts w:ascii="Times New Roman" w:hAnsi="Times New Roman" w:cs="Times New Roman"/>
          <w:b/>
          <w:bCs/>
          <w:sz w:val="24"/>
          <w:szCs w:val="24"/>
        </w:rPr>
        <w:t>МОУ СО п. Родниковский (от 06.12.2022</w:t>
      </w:r>
      <w:r w:rsidR="00FF6960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Pr="001C6DD8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1C6DD8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ayout w:type="fixed"/>
        <w:tblLook w:val="06A0" w:firstRow="1" w:lastRow="0" w:firstColumn="1" w:lastColumn="0" w:noHBand="1" w:noVBand="1"/>
      </w:tblPr>
      <w:tblGrid>
        <w:gridCol w:w="978"/>
        <w:gridCol w:w="4262"/>
        <w:gridCol w:w="1776"/>
        <w:gridCol w:w="1999"/>
      </w:tblGrid>
      <w:tr w:rsidR="3C2410D8" w:rsidRPr="001C6DD8" w14:paraId="71E2C2C7" w14:textId="77777777" w:rsidTr="001C6DD8">
        <w:trPr>
          <w:trHeight w:val="300"/>
        </w:trPr>
        <w:tc>
          <w:tcPr>
            <w:tcW w:w="978" w:type="dxa"/>
          </w:tcPr>
          <w:p w14:paraId="3564E3AF" w14:textId="12068E17" w:rsidR="3C2410D8" w:rsidRPr="001C6DD8" w:rsidRDefault="3C2410D8" w:rsidP="3C24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DD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62" w:type="dxa"/>
          </w:tcPr>
          <w:p w14:paraId="6E520B62" w14:textId="7C2E1837" w:rsidR="3C2410D8" w:rsidRPr="001C6DD8" w:rsidRDefault="001C6DD8" w:rsidP="3C24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DD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3C2410D8" w:rsidRPr="001C6DD8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</w:t>
            </w:r>
          </w:p>
        </w:tc>
        <w:tc>
          <w:tcPr>
            <w:tcW w:w="1776" w:type="dxa"/>
          </w:tcPr>
          <w:p w14:paraId="519A5931" w14:textId="5508E7E3" w:rsidR="3C2410D8" w:rsidRPr="001C6DD8" w:rsidRDefault="3C2410D8" w:rsidP="3C24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DD8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Предметная область </w:t>
            </w:r>
          </w:p>
        </w:tc>
        <w:tc>
          <w:tcPr>
            <w:tcW w:w="1999" w:type="dxa"/>
          </w:tcPr>
          <w:p w14:paraId="39947D4F" w14:textId="40D57107" w:rsidR="3C2410D8" w:rsidRPr="001C6DD8" w:rsidRDefault="3C2410D8" w:rsidP="3C24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DD8">
              <w:rPr>
                <w:rFonts w:ascii="Times New Roman" w:hAnsi="Times New Roman" w:cs="Times New Roman"/>
                <w:sz w:val="24"/>
                <w:szCs w:val="24"/>
              </w:rPr>
              <w:t>Количество единиц</w:t>
            </w:r>
          </w:p>
        </w:tc>
      </w:tr>
      <w:tr w:rsidR="3C2410D8" w:rsidRPr="001C6DD8" w14:paraId="43FB249C" w14:textId="77777777" w:rsidTr="001C6DD8">
        <w:trPr>
          <w:trHeight w:val="300"/>
        </w:trPr>
        <w:tc>
          <w:tcPr>
            <w:tcW w:w="978" w:type="dxa"/>
          </w:tcPr>
          <w:p w14:paraId="273B0B48" w14:textId="57D57208" w:rsidR="3C2410D8" w:rsidRPr="001C6DD8" w:rsidRDefault="3C2410D8" w:rsidP="3C24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D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2" w:type="dxa"/>
          </w:tcPr>
          <w:p w14:paraId="7AB01F44" w14:textId="00A7D48B" w:rsidR="3C2410D8" w:rsidRPr="001C6DD8" w:rsidRDefault="3C2410D8" w:rsidP="3C2410D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DD8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Демонстрационный комплект цифровой лаборатории по физике </w:t>
            </w:r>
            <w:proofErr w:type="spellStart"/>
            <w:r w:rsidRPr="001C6DD8">
              <w:rPr>
                <w:rFonts w:ascii="Times New Roman" w:hAnsi="Times New Roman" w:cs="Times New Roman"/>
                <w:sz w:val="24"/>
                <w:szCs w:val="24"/>
              </w:rPr>
              <w:t>Archimedes</w:t>
            </w:r>
            <w:proofErr w:type="spellEnd"/>
            <w:r w:rsidRPr="001C6DD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1C6DD8">
              <w:rPr>
                <w:rFonts w:ascii="Times New Roman" w:hAnsi="Times New Roman" w:cs="Times New Roman"/>
                <w:sz w:val="24"/>
                <w:szCs w:val="24"/>
              </w:rPr>
              <w:t>Phy</w:t>
            </w:r>
            <w:proofErr w:type="spellEnd"/>
          </w:p>
        </w:tc>
        <w:tc>
          <w:tcPr>
            <w:tcW w:w="1776" w:type="dxa"/>
          </w:tcPr>
          <w:p w14:paraId="0D234A58" w14:textId="64C5FB5D" w:rsidR="3C2410D8" w:rsidRPr="001C6DD8" w:rsidRDefault="3C2410D8" w:rsidP="3C2410D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DD8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</w:p>
        </w:tc>
        <w:tc>
          <w:tcPr>
            <w:tcW w:w="1999" w:type="dxa"/>
          </w:tcPr>
          <w:p w14:paraId="5CAB7BBB" w14:textId="1ADF2F6C" w:rsidR="3C2410D8" w:rsidRPr="001C6DD8" w:rsidRDefault="3C2410D8" w:rsidP="3C24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D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3C2410D8" w:rsidRPr="001C6DD8" w14:paraId="765426E1" w14:textId="77777777" w:rsidTr="001C6DD8">
        <w:trPr>
          <w:trHeight w:val="300"/>
        </w:trPr>
        <w:tc>
          <w:tcPr>
            <w:tcW w:w="978" w:type="dxa"/>
          </w:tcPr>
          <w:p w14:paraId="52D62546" w14:textId="77D26A24" w:rsidR="3C2410D8" w:rsidRPr="001C6DD8" w:rsidRDefault="3C2410D8" w:rsidP="3C24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D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2" w:type="dxa"/>
          </w:tcPr>
          <w:p w14:paraId="57A63D87" w14:textId="0138F134" w:rsidR="3C2410D8" w:rsidRPr="001C6DD8" w:rsidRDefault="3C2410D8" w:rsidP="3C2410D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DD8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Демонстрационный комплект цифровой лаборатории по биологии </w:t>
            </w:r>
            <w:proofErr w:type="spellStart"/>
            <w:r w:rsidRPr="001C6DD8">
              <w:rPr>
                <w:rFonts w:ascii="Times New Roman" w:hAnsi="Times New Roman" w:cs="Times New Roman"/>
                <w:sz w:val="24"/>
                <w:szCs w:val="24"/>
              </w:rPr>
              <w:t>Archimedes-Bio</w:t>
            </w:r>
            <w:proofErr w:type="spellEnd"/>
          </w:p>
          <w:p w14:paraId="7B73B9D4" w14:textId="644F79B8" w:rsidR="3C2410D8" w:rsidRPr="001C6DD8" w:rsidRDefault="3C2410D8" w:rsidP="3C241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14:paraId="22B8760C" w14:textId="5A9AC245" w:rsidR="3C2410D8" w:rsidRPr="001C6DD8" w:rsidRDefault="3C2410D8" w:rsidP="3C2410D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DD8">
              <w:rPr>
                <w:rFonts w:ascii="Times New Roman" w:hAnsi="Times New Roman" w:cs="Times New Roman"/>
                <w:sz w:val="24"/>
                <w:szCs w:val="24"/>
              </w:rPr>
              <w:t>био</w:t>
            </w:r>
            <w:proofErr w:type="spellEnd"/>
          </w:p>
        </w:tc>
        <w:tc>
          <w:tcPr>
            <w:tcW w:w="1999" w:type="dxa"/>
          </w:tcPr>
          <w:p w14:paraId="1F5C0A85" w14:textId="662167D4" w:rsidR="3C2410D8" w:rsidRPr="001C6DD8" w:rsidRDefault="3C2410D8" w:rsidP="3C24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D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3C2410D8" w:rsidRPr="001C6DD8" w14:paraId="73227F19" w14:textId="77777777" w:rsidTr="001C6DD8">
        <w:trPr>
          <w:trHeight w:val="300"/>
        </w:trPr>
        <w:tc>
          <w:tcPr>
            <w:tcW w:w="978" w:type="dxa"/>
          </w:tcPr>
          <w:p w14:paraId="0B220AF1" w14:textId="5C46FA07" w:rsidR="3C2410D8" w:rsidRPr="001C6DD8" w:rsidRDefault="3C2410D8" w:rsidP="3C24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D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2" w:type="dxa"/>
          </w:tcPr>
          <w:p w14:paraId="463C01BD" w14:textId="0F63EE78" w:rsidR="3C2410D8" w:rsidRPr="001C6DD8" w:rsidRDefault="3C2410D8" w:rsidP="3C2410D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DD8">
              <w:rPr>
                <w:rFonts w:ascii="Times New Roman" w:hAnsi="Times New Roman" w:cs="Times New Roman"/>
                <w:sz w:val="24"/>
                <w:szCs w:val="24"/>
              </w:rPr>
              <w:t xml:space="preserve">Банка-капельница полиэтиленовая (40мл)- </w:t>
            </w:r>
          </w:p>
        </w:tc>
        <w:tc>
          <w:tcPr>
            <w:tcW w:w="1776" w:type="dxa"/>
          </w:tcPr>
          <w:p w14:paraId="67189F51" w14:textId="28D1C584" w:rsidR="3C2410D8" w:rsidRPr="001C6DD8" w:rsidRDefault="3C2410D8" w:rsidP="3C2410D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DD8">
              <w:rPr>
                <w:rFonts w:ascii="Times New Roman" w:hAnsi="Times New Roman" w:cs="Times New Roman"/>
                <w:sz w:val="24"/>
                <w:szCs w:val="24"/>
              </w:rPr>
              <w:t>хим</w:t>
            </w:r>
            <w:proofErr w:type="spellEnd"/>
          </w:p>
        </w:tc>
        <w:tc>
          <w:tcPr>
            <w:tcW w:w="1999" w:type="dxa"/>
          </w:tcPr>
          <w:p w14:paraId="49C194B7" w14:textId="211C5A39" w:rsidR="3C2410D8" w:rsidRPr="001C6DD8" w:rsidRDefault="3C2410D8" w:rsidP="3C24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D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3C2410D8" w:rsidRPr="001C6DD8" w14:paraId="78ACA09E" w14:textId="77777777" w:rsidTr="001C6DD8">
        <w:trPr>
          <w:trHeight w:val="300"/>
        </w:trPr>
        <w:tc>
          <w:tcPr>
            <w:tcW w:w="978" w:type="dxa"/>
          </w:tcPr>
          <w:p w14:paraId="69F1C601" w14:textId="68B25A3A" w:rsidR="3C2410D8" w:rsidRPr="001C6DD8" w:rsidRDefault="3C2410D8" w:rsidP="3C24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DD8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4262" w:type="dxa"/>
          </w:tcPr>
          <w:p w14:paraId="1D903C2C" w14:textId="5A9C3F35" w:rsidR="3C2410D8" w:rsidRPr="001C6DD8" w:rsidRDefault="3C2410D8" w:rsidP="3C2410D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DD8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Демонстрационный комплект цифровой лаборатории по химии </w:t>
            </w:r>
            <w:proofErr w:type="spellStart"/>
            <w:r w:rsidRPr="001C6DD8">
              <w:rPr>
                <w:rFonts w:ascii="Times New Roman" w:hAnsi="Times New Roman" w:cs="Times New Roman"/>
                <w:sz w:val="24"/>
                <w:szCs w:val="24"/>
              </w:rPr>
              <w:t>Archimedes-Chem</w:t>
            </w:r>
            <w:proofErr w:type="spellEnd"/>
          </w:p>
          <w:p w14:paraId="5EEC5F69" w14:textId="08B233B3" w:rsidR="3C2410D8" w:rsidRPr="001C6DD8" w:rsidRDefault="3C2410D8" w:rsidP="3C2410D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14:paraId="1ACC3B43" w14:textId="4F33978C" w:rsidR="3C2410D8" w:rsidRPr="001C6DD8" w:rsidRDefault="3C2410D8" w:rsidP="3C2410D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DD8">
              <w:rPr>
                <w:rFonts w:ascii="Times New Roman" w:hAnsi="Times New Roman" w:cs="Times New Roman"/>
                <w:sz w:val="24"/>
                <w:szCs w:val="24"/>
              </w:rPr>
              <w:t>хим</w:t>
            </w:r>
            <w:proofErr w:type="spellEnd"/>
          </w:p>
        </w:tc>
        <w:tc>
          <w:tcPr>
            <w:tcW w:w="1999" w:type="dxa"/>
          </w:tcPr>
          <w:p w14:paraId="4152E689" w14:textId="31DEAE96" w:rsidR="3C2410D8" w:rsidRPr="001C6DD8" w:rsidRDefault="3C2410D8" w:rsidP="3C24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D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3C2410D8" w:rsidRPr="001C6DD8" w14:paraId="3D636607" w14:textId="77777777" w:rsidTr="001C6DD8">
        <w:trPr>
          <w:trHeight w:val="300"/>
        </w:trPr>
        <w:tc>
          <w:tcPr>
            <w:tcW w:w="978" w:type="dxa"/>
          </w:tcPr>
          <w:p w14:paraId="29C44CEF" w14:textId="2BD92D7A" w:rsidR="3C2410D8" w:rsidRPr="001C6DD8" w:rsidRDefault="3C2410D8" w:rsidP="3C24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D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2" w:type="dxa"/>
          </w:tcPr>
          <w:p w14:paraId="5DF3DD8C" w14:textId="07C02812" w:rsidR="3C2410D8" w:rsidRPr="001C6DD8" w:rsidRDefault="3C2410D8" w:rsidP="3C2410D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DD8">
              <w:rPr>
                <w:rFonts w:ascii="Times New Roman" w:hAnsi="Times New Roman" w:cs="Times New Roman"/>
                <w:sz w:val="24"/>
                <w:szCs w:val="24"/>
              </w:rPr>
              <w:t>Пипетка Пастера 2 мл 155 мм пластик -</w:t>
            </w:r>
          </w:p>
        </w:tc>
        <w:tc>
          <w:tcPr>
            <w:tcW w:w="1776" w:type="dxa"/>
          </w:tcPr>
          <w:p w14:paraId="5DA71201" w14:textId="2634178F" w:rsidR="3C2410D8" w:rsidRPr="001C6DD8" w:rsidRDefault="3C2410D8" w:rsidP="3C2410D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DD8">
              <w:rPr>
                <w:rFonts w:ascii="Times New Roman" w:hAnsi="Times New Roman" w:cs="Times New Roman"/>
                <w:sz w:val="24"/>
                <w:szCs w:val="24"/>
              </w:rPr>
              <w:t>хим</w:t>
            </w:r>
            <w:proofErr w:type="spellEnd"/>
          </w:p>
        </w:tc>
        <w:tc>
          <w:tcPr>
            <w:tcW w:w="1999" w:type="dxa"/>
          </w:tcPr>
          <w:p w14:paraId="53D1B84D" w14:textId="5EE24E2A" w:rsidR="3C2410D8" w:rsidRPr="001C6DD8" w:rsidRDefault="3C2410D8" w:rsidP="3C24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D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3C2410D8" w:rsidRPr="001C6DD8" w14:paraId="47A068F4" w14:textId="77777777" w:rsidTr="001C6DD8">
        <w:trPr>
          <w:trHeight w:val="300"/>
        </w:trPr>
        <w:tc>
          <w:tcPr>
            <w:tcW w:w="978" w:type="dxa"/>
          </w:tcPr>
          <w:p w14:paraId="40A185B4" w14:textId="40154845" w:rsidR="3C2410D8" w:rsidRPr="001C6DD8" w:rsidRDefault="3C2410D8" w:rsidP="3C24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D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2" w:type="dxa"/>
          </w:tcPr>
          <w:p w14:paraId="45E579CB" w14:textId="5264B7B2" w:rsidR="3C2410D8" w:rsidRPr="001C6DD8" w:rsidRDefault="3C2410D8" w:rsidP="3C2410D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DD8">
              <w:rPr>
                <w:rFonts w:ascii="Times New Roman" w:hAnsi="Times New Roman" w:cs="Times New Roman"/>
                <w:sz w:val="24"/>
                <w:szCs w:val="24"/>
              </w:rPr>
              <w:t xml:space="preserve"> Пробирка химическая ПХ -16</w:t>
            </w:r>
          </w:p>
        </w:tc>
        <w:tc>
          <w:tcPr>
            <w:tcW w:w="1776" w:type="dxa"/>
          </w:tcPr>
          <w:p w14:paraId="4CC4D456" w14:textId="07D4BD3F" w:rsidR="3C2410D8" w:rsidRPr="001C6DD8" w:rsidRDefault="3C2410D8" w:rsidP="3C2410D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DD8">
              <w:rPr>
                <w:rFonts w:ascii="Times New Roman" w:hAnsi="Times New Roman" w:cs="Times New Roman"/>
                <w:sz w:val="24"/>
                <w:szCs w:val="24"/>
              </w:rPr>
              <w:t>хим</w:t>
            </w:r>
            <w:proofErr w:type="spellEnd"/>
          </w:p>
        </w:tc>
        <w:tc>
          <w:tcPr>
            <w:tcW w:w="1999" w:type="dxa"/>
          </w:tcPr>
          <w:p w14:paraId="7E535207" w14:textId="54746031" w:rsidR="3C2410D8" w:rsidRPr="001C6DD8" w:rsidRDefault="3C2410D8" w:rsidP="3C24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DD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3C2410D8" w:rsidRPr="001C6DD8" w14:paraId="1E5F6FD1" w14:textId="77777777" w:rsidTr="001C6DD8">
        <w:trPr>
          <w:trHeight w:val="300"/>
        </w:trPr>
        <w:tc>
          <w:tcPr>
            <w:tcW w:w="978" w:type="dxa"/>
          </w:tcPr>
          <w:p w14:paraId="2590BEE0" w14:textId="400C17D9" w:rsidR="3C2410D8" w:rsidRPr="001C6DD8" w:rsidRDefault="3C2410D8" w:rsidP="3C24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D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2" w:type="dxa"/>
          </w:tcPr>
          <w:p w14:paraId="1DFD9EB7" w14:textId="02C38592" w:rsidR="3C2410D8" w:rsidRPr="001C6DD8" w:rsidRDefault="3C2410D8" w:rsidP="3C2410D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DD8">
              <w:rPr>
                <w:rFonts w:ascii="Times New Roman" w:hAnsi="Times New Roman" w:cs="Times New Roman"/>
                <w:sz w:val="24"/>
                <w:szCs w:val="24"/>
              </w:rPr>
              <w:t>Промывалка</w:t>
            </w:r>
            <w:proofErr w:type="spellEnd"/>
            <w:r w:rsidRPr="001C6DD8">
              <w:rPr>
                <w:rFonts w:ascii="Times New Roman" w:hAnsi="Times New Roman" w:cs="Times New Roman"/>
                <w:sz w:val="24"/>
                <w:szCs w:val="24"/>
              </w:rPr>
              <w:t xml:space="preserve"> 250 мл </w:t>
            </w:r>
            <w:r w:rsidR="00FF6960" w:rsidRPr="001C6DD8">
              <w:rPr>
                <w:rFonts w:ascii="Times New Roman" w:hAnsi="Times New Roman" w:cs="Times New Roman"/>
                <w:sz w:val="24"/>
                <w:szCs w:val="24"/>
              </w:rPr>
              <w:t>пластик</w:t>
            </w:r>
            <w:r w:rsidRPr="001C6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6" w:type="dxa"/>
          </w:tcPr>
          <w:p w14:paraId="4FB7686F" w14:textId="71867186" w:rsidR="3C2410D8" w:rsidRPr="001C6DD8" w:rsidRDefault="3C2410D8" w:rsidP="3C2410D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DD8">
              <w:rPr>
                <w:rFonts w:ascii="Times New Roman" w:hAnsi="Times New Roman" w:cs="Times New Roman"/>
                <w:sz w:val="24"/>
                <w:szCs w:val="24"/>
              </w:rPr>
              <w:t>хим</w:t>
            </w:r>
            <w:proofErr w:type="spellEnd"/>
          </w:p>
        </w:tc>
        <w:tc>
          <w:tcPr>
            <w:tcW w:w="1999" w:type="dxa"/>
          </w:tcPr>
          <w:p w14:paraId="2142B679" w14:textId="25D9DBE3" w:rsidR="3C2410D8" w:rsidRPr="001C6DD8" w:rsidRDefault="3C2410D8" w:rsidP="3C24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D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3C2410D8" w:rsidRPr="001C6DD8" w14:paraId="65EF261B" w14:textId="77777777" w:rsidTr="001C6DD8">
        <w:trPr>
          <w:trHeight w:val="300"/>
        </w:trPr>
        <w:tc>
          <w:tcPr>
            <w:tcW w:w="978" w:type="dxa"/>
          </w:tcPr>
          <w:p w14:paraId="108B8B72" w14:textId="3BFD6602" w:rsidR="3C2410D8" w:rsidRPr="001C6DD8" w:rsidRDefault="3C2410D8" w:rsidP="3C24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D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2" w:type="dxa"/>
          </w:tcPr>
          <w:p w14:paraId="5C94F730" w14:textId="047E7DA3" w:rsidR="3C2410D8" w:rsidRPr="001C6DD8" w:rsidRDefault="3C2410D8" w:rsidP="3C2410D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DD8">
              <w:rPr>
                <w:rFonts w:ascii="Times New Roman" w:hAnsi="Times New Roman" w:cs="Times New Roman"/>
                <w:sz w:val="24"/>
                <w:szCs w:val="24"/>
              </w:rPr>
              <w:t>Стакан лабораторный со шкалой (600мл)</w:t>
            </w:r>
          </w:p>
        </w:tc>
        <w:tc>
          <w:tcPr>
            <w:tcW w:w="1776" w:type="dxa"/>
          </w:tcPr>
          <w:p w14:paraId="3B2D3F10" w14:textId="317C0B1C" w:rsidR="3C2410D8" w:rsidRPr="001C6DD8" w:rsidRDefault="3C2410D8" w:rsidP="3C2410D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DD8">
              <w:rPr>
                <w:rFonts w:ascii="Times New Roman" w:hAnsi="Times New Roman" w:cs="Times New Roman"/>
                <w:sz w:val="24"/>
                <w:szCs w:val="24"/>
              </w:rPr>
              <w:t>хим</w:t>
            </w:r>
            <w:proofErr w:type="spellEnd"/>
          </w:p>
        </w:tc>
        <w:tc>
          <w:tcPr>
            <w:tcW w:w="1999" w:type="dxa"/>
          </w:tcPr>
          <w:p w14:paraId="44EDB960" w14:textId="43B4CE2E" w:rsidR="3C2410D8" w:rsidRPr="001C6DD8" w:rsidRDefault="3C2410D8" w:rsidP="3C24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D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3C2410D8" w:rsidRPr="001C6DD8" w14:paraId="2B984704" w14:textId="77777777" w:rsidTr="001C6DD8">
        <w:trPr>
          <w:trHeight w:val="300"/>
        </w:trPr>
        <w:tc>
          <w:tcPr>
            <w:tcW w:w="978" w:type="dxa"/>
          </w:tcPr>
          <w:p w14:paraId="53DE9778" w14:textId="40C8FA0F" w:rsidR="3C2410D8" w:rsidRPr="001C6DD8" w:rsidRDefault="3C2410D8" w:rsidP="3C24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D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62" w:type="dxa"/>
          </w:tcPr>
          <w:p w14:paraId="6BD085B4" w14:textId="11F2C17E" w:rsidR="3C2410D8" w:rsidRPr="001C6DD8" w:rsidRDefault="3C2410D8" w:rsidP="3C2410D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Int_HXLs9UEQ"/>
            <w:r w:rsidRPr="001C6DD8">
              <w:rPr>
                <w:rFonts w:ascii="Times New Roman" w:hAnsi="Times New Roman" w:cs="Times New Roman"/>
                <w:sz w:val="24"/>
                <w:szCs w:val="24"/>
              </w:rPr>
              <w:t>Штатив</w:t>
            </w:r>
            <w:bookmarkEnd w:id="0"/>
            <w:r w:rsidRPr="001C6DD8">
              <w:rPr>
                <w:rFonts w:ascii="Times New Roman" w:hAnsi="Times New Roman" w:cs="Times New Roman"/>
                <w:sz w:val="24"/>
                <w:szCs w:val="24"/>
              </w:rPr>
              <w:t xml:space="preserve"> для пробирок (20 гнёзд)</w:t>
            </w:r>
          </w:p>
        </w:tc>
        <w:tc>
          <w:tcPr>
            <w:tcW w:w="1776" w:type="dxa"/>
          </w:tcPr>
          <w:p w14:paraId="55B01928" w14:textId="7BA2D690" w:rsidR="3C2410D8" w:rsidRPr="001C6DD8" w:rsidRDefault="3C2410D8" w:rsidP="3C2410D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DD8">
              <w:rPr>
                <w:rFonts w:ascii="Times New Roman" w:hAnsi="Times New Roman" w:cs="Times New Roman"/>
                <w:sz w:val="24"/>
                <w:szCs w:val="24"/>
              </w:rPr>
              <w:t>хим</w:t>
            </w:r>
            <w:proofErr w:type="spellEnd"/>
          </w:p>
        </w:tc>
        <w:tc>
          <w:tcPr>
            <w:tcW w:w="1999" w:type="dxa"/>
          </w:tcPr>
          <w:p w14:paraId="28B64CC6" w14:textId="5199A76F" w:rsidR="3C2410D8" w:rsidRPr="001C6DD8" w:rsidRDefault="3C2410D8" w:rsidP="3C24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D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3C2410D8" w:rsidRPr="001C6DD8" w14:paraId="725D9888" w14:textId="77777777" w:rsidTr="001C6DD8">
        <w:trPr>
          <w:trHeight w:val="300"/>
        </w:trPr>
        <w:tc>
          <w:tcPr>
            <w:tcW w:w="978" w:type="dxa"/>
          </w:tcPr>
          <w:p w14:paraId="67B35789" w14:textId="19E15ED7" w:rsidR="3C2410D8" w:rsidRPr="001C6DD8" w:rsidRDefault="3C2410D8" w:rsidP="3C24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D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2" w:type="dxa"/>
          </w:tcPr>
          <w:p w14:paraId="657DF0C7" w14:textId="2D4322BE" w:rsidR="3C2410D8" w:rsidRPr="001C6DD8" w:rsidRDefault="3C2410D8" w:rsidP="3C2410D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DD8">
              <w:rPr>
                <w:rFonts w:ascii="Times New Roman" w:hAnsi="Times New Roman" w:cs="Times New Roman"/>
                <w:sz w:val="24"/>
                <w:szCs w:val="24"/>
              </w:rPr>
              <w:t xml:space="preserve"> Набор Микроник</w:t>
            </w:r>
          </w:p>
        </w:tc>
        <w:tc>
          <w:tcPr>
            <w:tcW w:w="1776" w:type="dxa"/>
          </w:tcPr>
          <w:p w14:paraId="2CFFAC1B" w14:textId="1F418F3D" w:rsidR="3C2410D8" w:rsidRPr="001C6DD8" w:rsidRDefault="3C2410D8" w:rsidP="3C2410D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DD8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</w:p>
        </w:tc>
        <w:tc>
          <w:tcPr>
            <w:tcW w:w="1999" w:type="dxa"/>
          </w:tcPr>
          <w:p w14:paraId="3F6AA66E" w14:textId="6FAB1DD6" w:rsidR="3C2410D8" w:rsidRPr="001C6DD8" w:rsidRDefault="3C2410D8" w:rsidP="3C24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D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3C2410D8" w:rsidRPr="001C6DD8" w14:paraId="4874CFDE" w14:textId="77777777" w:rsidTr="001C6DD8">
        <w:trPr>
          <w:trHeight w:val="300"/>
        </w:trPr>
        <w:tc>
          <w:tcPr>
            <w:tcW w:w="978" w:type="dxa"/>
          </w:tcPr>
          <w:p w14:paraId="2F28B012" w14:textId="5ABCAF46" w:rsidR="3C2410D8" w:rsidRPr="001C6DD8" w:rsidRDefault="3C2410D8" w:rsidP="3C24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D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62" w:type="dxa"/>
          </w:tcPr>
          <w:p w14:paraId="5AA5E272" w14:textId="4E0F9CC9" w:rsidR="3C2410D8" w:rsidRPr="001C6DD8" w:rsidRDefault="3C2410D8" w:rsidP="3C2410D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Int_7iILUUXX"/>
            <w:r w:rsidRPr="001C6DD8">
              <w:rPr>
                <w:rFonts w:ascii="Times New Roman" w:hAnsi="Times New Roman" w:cs="Times New Roman"/>
                <w:sz w:val="24"/>
                <w:szCs w:val="24"/>
              </w:rPr>
              <w:t>Осциллографический</w:t>
            </w:r>
            <w:bookmarkEnd w:id="1"/>
            <w:r w:rsidRPr="001C6DD8">
              <w:rPr>
                <w:rFonts w:ascii="Times New Roman" w:hAnsi="Times New Roman" w:cs="Times New Roman"/>
                <w:sz w:val="24"/>
                <w:szCs w:val="24"/>
              </w:rPr>
              <w:t xml:space="preserve"> датчик напряжения (2 канала)</w:t>
            </w:r>
          </w:p>
        </w:tc>
        <w:tc>
          <w:tcPr>
            <w:tcW w:w="1776" w:type="dxa"/>
          </w:tcPr>
          <w:p w14:paraId="31B15EF6" w14:textId="59351F63" w:rsidR="3C2410D8" w:rsidRPr="001C6DD8" w:rsidRDefault="3C2410D8" w:rsidP="3C2410D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DD8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</w:p>
        </w:tc>
        <w:tc>
          <w:tcPr>
            <w:tcW w:w="1999" w:type="dxa"/>
          </w:tcPr>
          <w:p w14:paraId="232B84B3" w14:textId="76A80A9F" w:rsidR="3C2410D8" w:rsidRPr="001C6DD8" w:rsidRDefault="3C2410D8" w:rsidP="3C24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D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3C2410D8" w:rsidRPr="001C6DD8" w14:paraId="440DDC9E" w14:textId="77777777" w:rsidTr="001C6DD8">
        <w:trPr>
          <w:trHeight w:val="300"/>
        </w:trPr>
        <w:tc>
          <w:tcPr>
            <w:tcW w:w="978" w:type="dxa"/>
          </w:tcPr>
          <w:p w14:paraId="5041BCC6" w14:textId="141558A9" w:rsidR="3C2410D8" w:rsidRPr="001C6DD8" w:rsidRDefault="3C2410D8" w:rsidP="3C24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D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62" w:type="dxa"/>
          </w:tcPr>
          <w:p w14:paraId="756D5DF1" w14:textId="0133A7E2" w:rsidR="3C2410D8" w:rsidRPr="001C6DD8" w:rsidRDefault="3C2410D8" w:rsidP="3C2410D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DD8">
              <w:rPr>
                <w:rFonts w:ascii="Times New Roman" w:hAnsi="Times New Roman" w:cs="Times New Roman"/>
                <w:sz w:val="24"/>
                <w:szCs w:val="24"/>
              </w:rPr>
              <w:t>Цифровая видеокамера</w:t>
            </w:r>
          </w:p>
        </w:tc>
        <w:tc>
          <w:tcPr>
            <w:tcW w:w="1776" w:type="dxa"/>
          </w:tcPr>
          <w:p w14:paraId="2B2D29CB" w14:textId="33E61484" w:rsidR="3C2410D8" w:rsidRPr="001C6DD8" w:rsidRDefault="3C2410D8" w:rsidP="3C2410D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DD8">
              <w:rPr>
                <w:rFonts w:ascii="Times New Roman" w:hAnsi="Times New Roman" w:cs="Times New Roman"/>
                <w:sz w:val="24"/>
                <w:szCs w:val="24"/>
              </w:rPr>
              <w:t>био</w:t>
            </w:r>
            <w:proofErr w:type="spellEnd"/>
          </w:p>
        </w:tc>
        <w:tc>
          <w:tcPr>
            <w:tcW w:w="1999" w:type="dxa"/>
          </w:tcPr>
          <w:p w14:paraId="2C065B83" w14:textId="67215CB4" w:rsidR="3C2410D8" w:rsidRPr="001C6DD8" w:rsidRDefault="3C2410D8" w:rsidP="3C24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D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0188646F" w14:textId="13ECEE0E" w:rsidR="3C2410D8" w:rsidRPr="001C6DD8" w:rsidRDefault="3C2410D8" w:rsidP="3C2410D8">
      <w:pPr>
        <w:rPr>
          <w:rFonts w:ascii="Times New Roman" w:hAnsi="Times New Roman" w:cs="Times New Roman"/>
          <w:sz w:val="24"/>
          <w:szCs w:val="24"/>
        </w:rPr>
      </w:pPr>
    </w:p>
    <w:sectPr w:rsidR="3C2410D8" w:rsidRPr="001C6DD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7iILUUXX" int2:invalidationBookmarkName="" int2:hashCode="AGjM8Xtui6i8NB" int2:id="c9LTFlrK"/>
    <int2:bookmark int2:bookmarkName="_Int_HXLs9UEQ" int2:invalidationBookmarkName="" int2:hashCode="6Tknnl5DIPPI1H" int2:id="kfwt9cEa"/>
    <int2:bookmark int2:bookmarkName="_Int_fIbpOpmj" int2:invalidationBookmarkName="" int2:hashCode="FNTGfFRbHSZY+h" int2:id="0bbS0blf"/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5A4728E"/>
    <w:rsid w:val="001C6DD8"/>
    <w:rsid w:val="00A066A5"/>
    <w:rsid w:val="00FF6960"/>
    <w:rsid w:val="35A4728E"/>
    <w:rsid w:val="3C24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2F01B"/>
  <w15:chartTrackingRefBased/>
  <w15:docId w15:val="{0F79359D-3B59-4F01-9DFA-B034C088D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20/10/relationships/intelligence" Target="intelligence2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Крестина Софья</dc:creator>
  <cp:keywords/>
  <dc:description/>
  <cp:lastModifiedBy>Софья</cp:lastModifiedBy>
  <cp:revision>3</cp:revision>
  <dcterms:created xsi:type="dcterms:W3CDTF">2022-12-12T12:59:00Z</dcterms:created>
  <dcterms:modified xsi:type="dcterms:W3CDTF">2022-12-12T13:28:00Z</dcterms:modified>
</cp:coreProperties>
</file>